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2774" w:rsidRPr="00C12774" w:rsidRDefault="00C12774" w:rsidP="00C1277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. </w:t>
      </w:r>
    </w:p>
    <w:p w:rsidR="00C12774" w:rsidRPr="00C12774" w:rsidRDefault="00C12774" w:rsidP="00C127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A1620"/>
          <w:sz w:val="24"/>
          <w:szCs w:val="24"/>
          <w:lang w:eastAsia="ru-RU"/>
        </w:rPr>
        <w:t xml:space="preserve"> </w:t>
      </w:r>
    </w:p>
    <w:p w:rsidR="00C12774" w:rsidRPr="00C12774" w:rsidRDefault="00C12774" w:rsidP="00C1277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noProof/>
          <w:color w:val="0A1620"/>
          <w:sz w:val="24"/>
          <w:szCs w:val="24"/>
          <w:lang w:eastAsia="ru-RU"/>
        </w:rPr>
        <w:drawing>
          <wp:inline distT="0" distB="0" distL="0" distR="0" wp14:anchorId="47CBFC13" wp14:editId="285DC2CE">
            <wp:extent cx="5769139" cy="3248025"/>
            <wp:effectExtent l="0" t="0" r="3175" b="0"/>
            <wp:docPr id="4" name="Рисунок 4" descr="Правила поступления в ву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авила поступления в ву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967" cy="325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​</w:t>
      </w:r>
    </w:p>
    <w:p w:rsidR="00C12774" w:rsidRPr="00C12774" w:rsidRDefault="00C12774" w:rsidP="00C12774">
      <w:pPr>
        <w:shd w:val="clear" w:color="auto" w:fill="FFFFFF"/>
        <w:spacing w:line="240" w:lineRule="auto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A1620"/>
          <w:sz w:val="24"/>
          <w:szCs w:val="24"/>
          <w:lang w:eastAsia="ru-RU"/>
        </w:rPr>
        <w:t xml:space="preserve"> </w:t>
      </w:r>
      <w:r w:rsidRPr="00C12774">
        <w:rPr>
          <w:rFonts w:ascii="Arial" w:eastAsia="Times New Roman" w:hAnsi="Arial" w:cs="Arial"/>
          <w:i/>
          <w:iCs/>
          <w:color w:val="0A1620"/>
          <w:sz w:val="24"/>
          <w:szCs w:val="24"/>
          <w:lang w:eastAsia="ru-RU"/>
        </w:rPr>
        <w:t>Минобрнауки России утвердило </w:t>
      </w:r>
      <w:hyperlink r:id="rId6" w:history="1">
        <w:r w:rsidRPr="00C12774">
          <w:rPr>
            <w:rFonts w:ascii="Arial" w:eastAsia="Times New Roman" w:hAnsi="Arial" w:cs="Arial"/>
            <w:i/>
            <w:iCs/>
            <w:color w:val="337AB7"/>
            <w:sz w:val="24"/>
            <w:szCs w:val="24"/>
            <w:lang w:eastAsia="ru-RU"/>
          </w:rPr>
          <w:t>приказ</w:t>
        </w:r>
      </w:hyperlink>
      <w:r w:rsidRPr="00C12774">
        <w:rPr>
          <w:rFonts w:ascii="Arial" w:eastAsia="Times New Roman" w:hAnsi="Arial" w:cs="Arial"/>
          <w:i/>
          <w:iCs/>
          <w:color w:val="0A1620"/>
          <w:sz w:val="24"/>
          <w:szCs w:val="24"/>
          <w:lang w:eastAsia="ru-RU"/>
        </w:rPr>
        <w:t> от 13 августа 2021 № 753 «О внесении изменений в приказ Министерства науки и высшего образования Российской Федерации от 21 августа 2020 г. № 1076 «Об утверждении Порядка приема на обучение по образовательным программам высшего образования – программам бакалавриата, программам специалитета, программам магистратуры» с правилами приема студентов в вузы.</w:t>
      </w:r>
    </w:p>
    <w:p w:rsidR="00C12774" w:rsidRPr="00C12774" w:rsidRDefault="00C12774" w:rsidP="00C12774">
      <w:pPr>
        <w:shd w:val="clear" w:color="auto" w:fill="FFFFFF"/>
        <w:spacing w:line="240" w:lineRule="auto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Утвержденный приказ вступает в силу с 1 марта 2022 года и действует до 1 сентября 2027 года</w:t>
      </w:r>
    </w:p>
    <w:p w:rsidR="00C12774" w:rsidRPr="00C12774" w:rsidRDefault="00C12774" w:rsidP="00C12774">
      <w:pPr>
        <w:shd w:val="clear" w:color="auto" w:fill="FFFFFF"/>
        <w:spacing w:after="480" w:line="240" w:lineRule="auto"/>
        <w:outlineLvl w:val="1"/>
        <w:rPr>
          <w:rFonts w:ascii="Arial" w:eastAsia="Times New Roman" w:hAnsi="Arial" w:cs="Arial"/>
          <w:color w:val="0A1620"/>
          <w:sz w:val="48"/>
          <w:szCs w:val="48"/>
          <w:lang w:eastAsia="ru-RU"/>
        </w:rPr>
      </w:pPr>
      <w:r w:rsidRPr="00C12774">
        <w:rPr>
          <w:rFonts w:ascii="Arial" w:eastAsia="Times New Roman" w:hAnsi="Arial" w:cs="Arial"/>
          <w:color w:val="0A1620"/>
          <w:sz w:val="48"/>
          <w:szCs w:val="48"/>
          <w:lang w:eastAsia="ru-RU"/>
        </w:rPr>
        <w:t>Самое главное о пакете документов</w:t>
      </w:r>
    </w:p>
    <w:p w:rsidR="00C12774" w:rsidRPr="00C12774" w:rsidRDefault="00C12774" w:rsidP="00C1277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Для обычных государственных и частных вузов нужен стандартный пакет документов:</w:t>
      </w:r>
    </w:p>
    <w:p w:rsidR="00C12774" w:rsidRPr="00C12774" w:rsidRDefault="00C12774" w:rsidP="00C127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заявление;</w:t>
      </w:r>
    </w:p>
    <w:p w:rsidR="00C12774" w:rsidRPr="00C12774" w:rsidRDefault="00C12774" w:rsidP="00C127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копия паспорта;</w:t>
      </w:r>
    </w:p>
    <w:p w:rsidR="00C12774" w:rsidRPr="00C12774" w:rsidRDefault="00C12774" w:rsidP="00C127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копия аттестата с приложением.</w:t>
      </w:r>
    </w:p>
    <w:p w:rsidR="00C12774" w:rsidRPr="00C12774" w:rsidRDefault="00C12774" w:rsidP="00C12774">
      <w:pPr>
        <w:shd w:val="clear" w:color="auto" w:fill="FFFFFF"/>
        <w:spacing w:line="240" w:lineRule="auto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В 2023 году будут действительны результаты ЕГЭ 2019, 2020, 2021, 2022 и 2023 годов.</w:t>
      </w:r>
    </w:p>
    <w:p w:rsidR="00C12774" w:rsidRPr="00C12774" w:rsidRDefault="00C12774" w:rsidP="00C1277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В некоторых вузах может потребоваться медицинская справка 086/у. О необходимости ее предоставления, а также перечне других документов можно узнать на официальном сайте вуза.</w:t>
      </w:r>
    </w:p>
    <w:p w:rsidR="00C12774" w:rsidRPr="00C12774" w:rsidRDefault="00C12774" w:rsidP="00C1277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Ранее при поступлении требовалось подписанное согласие на зачисление, оно подавалось непосредственно при самом зачислении — то есть в один вуз на одно направление и вместе с оригиналом аттестата. Теперь, чтобы быть зачисленным в вуз, достаточно предоставить оригинал аттестата, согласие на зачисление писать не нужно.</w:t>
      </w:r>
    </w:p>
    <w:p w:rsidR="00C12774" w:rsidRPr="00C12774" w:rsidRDefault="00C12774" w:rsidP="00C1277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lastRenderedPageBreak/>
        <w:t>Нововведение касается бюджетных мест. Согласие на зачисление потребуется при поступлении на платное отделение, но только в том случае, если вы не предоставили оригинал документа и не отметились через Единый портал государственных и муниципальных услуг.</w:t>
      </w:r>
    </w:p>
    <w:p w:rsidR="00C12774" w:rsidRPr="00C12774" w:rsidRDefault="00C12774" w:rsidP="00C1277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 xml:space="preserve">Также соберите документы, которые подтвердят ваши льготы при поступлении, если они есть. В выбранный вуз нужно принести оригиналы этих бумаг. Это правило действует для всех льготников, </w:t>
      </w:r>
      <w:proofErr w:type="spellStart"/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целевиков</w:t>
      </w:r>
      <w:proofErr w:type="spellEnd"/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 xml:space="preserve">, победителей олимпиад и профильных профессиональных </w:t>
      </w:r>
      <w:proofErr w:type="spellStart"/>
      <w:proofErr w:type="gramStart"/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конкурсов</w:t>
      </w:r>
      <w:r>
        <w:rPr>
          <w:rFonts w:ascii="Arial" w:eastAsia="Times New Roman" w:hAnsi="Arial" w:cs="Arial"/>
          <w:color w:val="0A1620"/>
          <w:sz w:val="24"/>
          <w:szCs w:val="24"/>
          <w:lang w:eastAsia="ru-RU"/>
        </w:rPr>
        <w:t>.</w:t>
      </w:r>
      <w:r w:rsidRPr="00C12774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итать</w:t>
      </w:r>
      <w:proofErr w:type="spellEnd"/>
      <w:proofErr w:type="gramEnd"/>
      <w:r w:rsidRPr="00C12774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позже</w:t>
      </w:r>
    </w:p>
    <w:p w:rsidR="00C12774" w:rsidRPr="00C12774" w:rsidRDefault="00C12774" w:rsidP="00C1277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Те, кто имеет право подавать заявление о поступлении без вступительных испытаний, могут использовать свое право при подаче документов только в один вуз только на одну образовательную программу по своему выбору. На это не влияет количество оснований поступления без вступительных испытаний.</w:t>
      </w:r>
    </w:p>
    <w:p w:rsidR="00C12774" w:rsidRPr="00C12774" w:rsidRDefault="00C12774" w:rsidP="00C1277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Полностью без экзаменов и рейтингов поступают:</w:t>
      </w:r>
    </w:p>
    <w:p w:rsidR="00C12774" w:rsidRPr="00C12774" w:rsidRDefault="00C12774" w:rsidP="00C1277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победители и призеры Всероссийских олимпиад школьников;</w:t>
      </w:r>
    </w:p>
    <w:p w:rsidR="00C12774" w:rsidRPr="00C12774" w:rsidRDefault="00C12774" w:rsidP="00C1277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 xml:space="preserve">золотые медалисты Олимпийских, Паралимпийских, </w:t>
      </w:r>
      <w:proofErr w:type="spellStart"/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Сурдлимпийских</w:t>
      </w:r>
      <w:proofErr w:type="spellEnd"/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 xml:space="preserve"> игр;</w:t>
      </w:r>
    </w:p>
    <w:p w:rsidR="00C12774" w:rsidRPr="00C12774" w:rsidRDefault="00C12774" w:rsidP="00C1277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чемпионы мира или Европы в любом виде спорта;</w:t>
      </w:r>
    </w:p>
    <w:p w:rsidR="00C12774" w:rsidRPr="00C12774" w:rsidRDefault="00C12774" w:rsidP="00C1277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члены российских сборных международных олимпиад по общеобразовательным предметам (профильные направления).</w:t>
      </w:r>
    </w:p>
    <w:p w:rsidR="00C12774" w:rsidRPr="00C12774" w:rsidRDefault="00C12774" w:rsidP="00C1277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Спортсмены могут без вступительных испытаний поступить только на направления обучения, связанные с физкультурой и спортом.</w:t>
      </w:r>
    </w:p>
    <w:p w:rsidR="00C12774" w:rsidRPr="00C12774" w:rsidRDefault="00C12774" w:rsidP="00C1277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Для всех остальных остается возможным получить дополнительные баллы за индивидуальные достижения: </w:t>
      </w:r>
    </w:p>
    <w:p w:rsidR="00C12774" w:rsidRPr="00C12774" w:rsidRDefault="00C12774" w:rsidP="00C1277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 xml:space="preserve">победа и </w:t>
      </w:r>
      <w:proofErr w:type="spellStart"/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призерство</w:t>
      </w:r>
      <w:proofErr w:type="spellEnd"/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 в перечневых олимпиадах, </w:t>
      </w:r>
    </w:p>
    <w:p w:rsidR="00C12774" w:rsidRPr="00C12774" w:rsidRDefault="00C12774" w:rsidP="00C1277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 xml:space="preserve">статус чемпиона, призера Олимпийских игр, Паралимпийских игр, </w:t>
      </w:r>
      <w:proofErr w:type="spellStart"/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Судрлимпийских</w:t>
      </w:r>
      <w:proofErr w:type="spellEnd"/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 xml:space="preserve"> игр, чемпиона мира, чемпиона Европы, наличие первого места на первенстве мира, Европы по видам спорта, включенным в программы Олимпийских игр, Паралимпийских игр, </w:t>
      </w:r>
      <w:proofErr w:type="spellStart"/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Сурдлимпийских</w:t>
      </w:r>
      <w:proofErr w:type="spellEnd"/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 xml:space="preserve"> игр, </w:t>
      </w:r>
    </w:p>
    <w:p w:rsidR="00C12774" w:rsidRPr="00C12774" w:rsidRDefault="00C12774" w:rsidP="00C1277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значок ГТО (теперь учитываются и золотой, и серебряный, и бронзовый значки), </w:t>
      </w:r>
    </w:p>
    <w:p w:rsidR="00C12774" w:rsidRPr="00C12774" w:rsidRDefault="00C12774" w:rsidP="00C1277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золотая медаль, </w:t>
      </w:r>
    </w:p>
    <w:p w:rsidR="00C12774" w:rsidRPr="00C12774" w:rsidRDefault="00C12774" w:rsidP="00C1277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итоговое сочинение,</w:t>
      </w:r>
    </w:p>
    <w:p w:rsidR="00C12774" w:rsidRPr="00C12774" w:rsidRDefault="00C12774" w:rsidP="00C1277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proofErr w:type="spellStart"/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волонтёрство</w:t>
      </w:r>
      <w:proofErr w:type="spellEnd"/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,</w:t>
      </w:r>
    </w:p>
    <w:p w:rsidR="00C12774" w:rsidRPr="00C12774" w:rsidRDefault="00C12774" w:rsidP="00C1277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статус победителя/призера национального и/или международного чемпионата «</w:t>
      </w:r>
      <w:proofErr w:type="spellStart"/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Абилимпикс</w:t>
      </w:r>
      <w:proofErr w:type="spellEnd"/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». </w:t>
      </w:r>
    </w:p>
    <w:p w:rsidR="00C12774" w:rsidRPr="00C12774" w:rsidRDefault="00C12774" w:rsidP="00C127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Каждый вуз устанавливает собственные правила по тому, сколько баллов за какие индивидуальные достижения присваивать абитуриентам. </w:t>
      </w:r>
      <w:r w:rsidRPr="00C12774">
        <w:rPr>
          <w:rFonts w:ascii="Arial" w:eastAsia="Times New Roman" w:hAnsi="Arial" w:cs="Arial"/>
          <w:i/>
          <w:iCs/>
          <w:color w:val="0A1620"/>
          <w:sz w:val="24"/>
          <w:szCs w:val="24"/>
          <w:lang w:eastAsia="ru-RU"/>
        </w:rPr>
        <w:t> </w:t>
      </w:r>
    </w:p>
    <w:p w:rsidR="00C12774" w:rsidRPr="00C12774" w:rsidRDefault="00C12774" w:rsidP="00C12774">
      <w:pPr>
        <w:shd w:val="clear" w:color="auto" w:fill="FFFFFF"/>
        <w:spacing w:after="480" w:line="240" w:lineRule="auto"/>
        <w:outlineLvl w:val="1"/>
        <w:rPr>
          <w:rFonts w:ascii="Arial" w:eastAsia="Times New Roman" w:hAnsi="Arial" w:cs="Arial"/>
          <w:color w:val="0A1620"/>
          <w:sz w:val="48"/>
          <w:szCs w:val="48"/>
          <w:lang w:eastAsia="ru-RU"/>
        </w:rPr>
      </w:pPr>
      <w:r w:rsidRPr="00C12774">
        <w:rPr>
          <w:rFonts w:ascii="Arial" w:eastAsia="Times New Roman" w:hAnsi="Arial" w:cs="Arial"/>
          <w:color w:val="0A1620"/>
          <w:sz w:val="48"/>
          <w:szCs w:val="48"/>
          <w:lang w:eastAsia="ru-RU"/>
        </w:rPr>
        <w:t>Календарь абитуриента: сроки подачи и другие важные даты</w:t>
      </w:r>
    </w:p>
    <w:p w:rsidR="00C12774" w:rsidRPr="00C12774" w:rsidRDefault="00C12774" w:rsidP="00C1277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C 2023 года сроки подачи документов и зачислений будут отличаться от прежних.</w:t>
      </w:r>
    </w:p>
    <w:p w:rsidR="00C12774" w:rsidRPr="00C12774" w:rsidRDefault="00C12774" w:rsidP="00C127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До 2022 года прием на очно-заочную и заочную формы обучения завершался 31 августа. Прием на очную форму — 25 июля.</w:t>
      </w: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br/>
        <w:t>По новым правилам прием на все формы обучения (очную, очно-заочную и заочную) </w:t>
      </w:r>
      <w:r w:rsidRPr="00C12774">
        <w:rPr>
          <w:rFonts w:ascii="Arial" w:eastAsia="Times New Roman" w:hAnsi="Arial" w:cs="Arial"/>
          <w:b/>
          <w:bCs/>
          <w:color w:val="0A1620"/>
          <w:sz w:val="24"/>
          <w:szCs w:val="24"/>
          <w:lang w:eastAsia="ru-RU"/>
        </w:rPr>
        <w:t>завершается 25 июля.</w:t>
      </w:r>
    </w:p>
    <w:p w:rsidR="00C12774" w:rsidRPr="00C12774" w:rsidRDefault="00C12774" w:rsidP="00C1277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lastRenderedPageBreak/>
        <w:t>Это значит, что со следующего года у студентов, которые не прошли на очную форму, не будет времени подать документы на заочную. С формой обучения нужно определяться заранее, изменить ее во время поступления уже не получится.</w:t>
      </w:r>
    </w:p>
    <w:tbl>
      <w:tblPr>
        <w:tblW w:w="0" w:type="auto"/>
        <w:tblBorders>
          <w:top w:val="single" w:sz="6" w:space="0" w:color="CCCCCC"/>
          <w:lef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7753"/>
      </w:tblGrid>
      <w:tr w:rsidR="00C12774" w:rsidRPr="00C12774" w:rsidTr="00C12774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27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27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Событие</w:t>
            </w:r>
          </w:p>
        </w:tc>
      </w:tr>
      <w:tr w:rsidR="00C12774" w:rsidRPr="00C12774" w:rsidTr="00C12774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12774" w:rsidRPr="00C12774" w:rsidRDefault="00C12774" w:rsidP="00C12774">
            <w:pPr>
              <w:spacing w:before="60"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2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25 июля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12774" w:rsidRPr="00C12774" w:rsidRDefault="00C12774" w:rsidP="00C12774">
            <w:pPr>
              <w:spacing w:before="60"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2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Прием заявлений и документов у абитуриентов</w:t>
            </w:r>
          </w:p>
        </w:tc>
      </w:tr>
      <w:tr w:rsidR="00C12774" w:rsidRPr="00C12774" w:rsidTr="00C12774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12774" w:rsidRPr="00C12774" w:rsidRDefault="00C12774" w:rsidP="00C12774">
            <w:pPr>
              <w:spacing w:before="60"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2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 июля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12774" w:rsidRPr="00C12774" w:rsidRDefault="00C12774" w:rsidP="00C12774">
            <w:pPr>
              <w:spacing w:before="60"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2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Публикация конкурсных списков</w:t>
            </w:r>
          </w:p>
        </w:tc>
      </w:tr>
      <w:tr w:rsidR="00C12774" w:rsidRPr="00C12774" w:rsidTr="00C12774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12774" w:rsidRPr="00C12774" w:rsidRDefault="00C12774" w:rsidP="00C12774">
            <w:pPr>
              <w:spacing w:before="60"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2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июля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12774" w:rsidRPr="00C12774" w:rsidRDefault="00C12774" w:rsidP="00C12774">
            <w:pPr>
              <w:spacing w:before="60"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2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Завершение приема заявлений о согласии на приоритетное зачисление</w:t>
            </w:r>
          </w:p>
        </w:tc>
      </w:tr>
      <w:tr w:rsidR="00C12774" w:rsidRPr="00C12774" w:rsidTr="00C12774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12774" w:rsidRPr="00C12774" w:rsidRDefault="00C12774" w:rsidP="00C12774">
            <w:pPr>
              <w:spacing w:before="60"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2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июля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12774" w:rsidRPr="00C12774" w:rsidRDefault="00C12774" w:rsidP="00C12774">
            <w:pPr>
              <w:spacing w:before="60"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2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Издание приказов о приоритетном зачислении</w:t>
            </w:r>
          </w:p>
        </w:tc>
      </w:tr>
      <w:tr w:rsidR="00C12774" w:rsidRPr="00C12774" w:rsidTr="00C12774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12774" w:rsidRPr="00C12774" w:rsidRDefault="00C12774" w:rsidP="00C12774">
            <w:pPr>
              <w:spacing w:before="60"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2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августа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12774" w:rsidRPr="00C12774" w:rsidRDefault="00C12774" w:rsidP="00C12774">
            <w:pPr>
              <w:spacing w:before="60"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2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Завершение приема заявлений о согласии на основное зачисление</w:t>
            </w:r>
          </w:p>
        </w:tc>
      </w:tr>
      <w:tr w:rsidR="00C12774" w:rsidRPr="00C12774" w:rsidTr="00C12774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12774" w:rsidRPr="00C12774" w:rsidRDefault="00C12774" w:rsidP="00C12774">
            <w:pPr>
              <w:spacing w:before="60"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2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августа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12774" w:rsidRPr="00C12774" w:rsidRDefault="00C12774" w:rsidP="00C12774">
            <w:pPr>
              <w:spacing w:before="60"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2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Издание приказов об основном зачислении</w:t>
            </w:r>
          </w:p>
        </w:tc>
      </w:tr>
    </w:tbl>
    <w:p w:rsidR="00C12774" w:rsidRPr="00C12774" w:rsidRDefault="00C12774" w:rsidP="00C12774">
      <w:pPr>
        <w:shd w:val="clear" w:color="auto" w:fill="FFFFFF"/>
        <w:spacing w:after="480" w:line="240" w:lineRule="auto"/>
        <w:outlineLvl w:val="1"/>
        <w:rPr>
          <w:rFonts w:ascii="Arial" w:eastAsia="Times New Roman" w:hAnsi="Arial" w:cs="Arial"/>
          <w:color w:val="0A1620"/>
          <w:sz w:val="48"/>
          <w:szCs w:val="48"/>
          <w:lang w:eastAsia="ru-RU"/>
        </w:rPr>
      </w:pPr>
      <w:r w:rsidRPr="00C12774">
        <w:rPr>
          <w:rFonts w:ascii="Arial" w:eastAsia="Times New Roman" w:hAnsi="Arial" w:cs="Arial"/>
          <w:color w:val="0A1620"/>
          <w:sz w:val="48"/>
          <w:szCs w:val="48"/>
          <w:lang w:eastAsia="ru-RU"/>
        </w:rPr>
        <w:t>Конкурс при поступлении</w:t>
      </w:r>
    </w:p>
    <w:p w:rsidR="00C12774" w:rsidRPr="00C12774" w:rsidRDefault="00C12774" w:rsidP="00C1277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В 2022 году подать документы можно было в 5 вузов на 2-10 специальностей. Количество направлений каждый вуз устанавливал самостоятельно.</w:t>
      </w:r>
    </w:p>
    <w:p w:rsidR="00C12774" w:rsidRPr="00C12774" w:rsidRDefault="00C12774" w:rsidP="00C12774">
      <w:pPr>
        <w:shd w:val="clear" w:color="auto" w:fill="FFFFFF"/>
        <w:spacing w:line="240" w:lineRule="auto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С 2023-го количество специальностей сократили до 5.</w:t>
      </w:r>
    </w:p>
    <w:p w:rsidR="00C12774" w:rsidRPr="00C12774" w:rsidRDefault="00C12774" w:rsidP="00C1277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Вузы также могут проводить многопрофильные конкурсы, которые объединяют несколько схожих направлений в рамках одного масштабного. При подаче документов такой конкурс приравнивается к одной специальности, даже если внутри него будет несколько направлений.</w:t>
      </w:r>
    </w:p>
    <w:p w:rsidR="00C12774" w:rsidRPr="00C12774" w:rsidRDefault="00C12774" w:rsidP="00C127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hyperlink r:id="rId7" w:tgtFrame="_blank" w:history="1">
        <w:r w:rsidRPr="00C12774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Минобрнауки считает,</w:t>
        </w:r>
      </w:hyperlink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 что это поможет абитуриентом четче ставить свои образовательные цели, лучше на них концентрироваться и усиливать подготовку по нужным экзаменам.</w:t>
      </w:r>
    </w:p>
    <w:p w:rsidR="00C12774" w:rsidRPr="00C12774" w:rsidRDefault="00C12774" w:rsidP="00C12774">
      <w:pPr>
        <w:shd w:val="clear" w:color="auto" w:fill="FFFFFF"/>
        <w:spacing w:line="240" w:lineRule="auto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b/>
          <w:bCs/>
          <w:i/>
          <w:iCs/>
          <w:color w:val="0A1620"/>
          <w:sz w:val="24"/>
          <w:szCs w:val="24"/>
          <w:lang w:eastAsia="ru-RU"/>
        </w:rPr>
        <w:t>Идея:</w:t>
      </w:r>
      <w:r w:rsidRPr="00C12774">
        <w:rPr>
          <w:rFonts w:ascii="Arial" w:eastAsia="Times New Roman" w:hAnsi="Arial" w:cs="Arial"/>
          <w:i/>
          <w:iCs/>
          <w:color w:val="0A1620"/>
          <w:sz w:val="24"/>
          <w:szCs w:val="24"/>
          <w:lang w:eastAsia="ru-RU"/>
        </w:rPr>
        <w:t> вероятно, вам необходимо проконсультироваться по поводу выбора будущей профессии с экспертом. С его помощью вы сможете сориентироваться в мире профессий, проверить прочность своих идей и продумать дальнейшие действия. Сколько стоит консультация? 0 рублей, единственное условие — </w:t>
      </w:r>
      <w:hyperlink r:id="rId8" w:history="1">
        <w:r w:rsidRPr="00C12774">
          <w:rPr>
            <w:rFonts w:ascii="Arial" w:eastAsia="Times New Roman" w:hAnsi="Arial" w:cs="Arial"/>
            <w:i/>
            <w:iCs/>
            <w:color w:val="337AB7"/>
            <w:sz w:val="24"/>
            <w:szCs w:val="24"/>
            <w:lang w:eastAsia="ru-RU"/>
          </w:rPr>
          <w:t>регистрация</w:t>
        </w:r>
      </w:hyperlink>
      <w:r w:rsidRPr="00C12774">
        <w:rPr>
          <w:rFonts w:ascii="Arial" w:eastAsia="Times New Roman" w:hAnsi="Arial" w:cs="Arial"/>
          <w:i/>
          <w:iCs/>
          <w:color w:val="0A1620"/>
          <w:sz w:val="24"/>
          <w:szCs w:val="24"/>
          <w:lang w:eastAsia="ru-RU"/>
        </w:rPr>
        <w:t>. </w:t>
      </w:r>
    </w:p>
    <w:p w:rsidR="00C12774" w:rsidRPr="00C12774" w:rsidRDefault="00C12774" w:rsidP="00C12774">
      <w:pPr>
        <w:shd w:val="clear" w:color="auto" w:fill="FFFFFF"/>
        <w:spacing w:after="480" w:line="240" w:lineRule="auto"/>
        <w:outlineLvl w:val="1"/>
        <w:rPr>
          <w:rFonts w:ascii="Arial" w:eastAsia="Times New Roman" w:hAnsi="Arial" w:cs="Arial"/>
          <w:color w:val="0A1620"/>
          <w:sz w:val="48"/>
          <w:szCs w:val="48"/>
          <w:lang w:eastAsia="ru-RU"/>
        </w:rPr>
      </w:pPr>
      <w:r w:rsidRPr="00C12774">
        <w:rPr>
          <w:rFonts w:ascii="Arial" w:eastAsia="Times New Roman" w:hAnsi="Arial" w:cs="Arial"/>
          <w:color w:val="0A1620"/>
          <w:sz w:val="48"/>
          <w:szCs w:val="48"/>
          <w:lang w:eastAsia="ru-RU"/>
        </w:rPr>
        <w:t>Вступительные испытания</w:t>
      </w:r>
    </w:p>
    <w:p w:rsidR="00C12774" w:rsidRPr="00C12774" w:rsidRDefault="00C12774" w:rsidP="00C127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lastRenderedPageBreak/>
        <w:t>Вуз сможет устанавливать вступительные испытания по нескольким предметам </w:t>
      </w:r>
      <w:r w:rsidRPr="00C12774">
        <w:rPr>
          <w:rFonts w:ascii="Arial" w:eastAsia="Times New Roman" w:hAnsi="Arial" w:cs="Arial"/>
          <w:b/>
          <w:bCs/>
          <w:color w:val="0A1620"/>
          <w:sz w:val="24"/>
          <w:szCs w:val="24"/>
          <w:lang w:eastAsia="ru-RU"/>
        </w:rPr>
        <w:t>по выбору абитуриентов</w:t>
      </w: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. Вместе с тем, поступающие по своему усмотрению могут предоставить результат ЕГЭ. </w:t>
      </w:r>
    </w:p>
    <w:p w:rsidR="00C12774" w:rsidRPr="00C12774" w:rsidRDefault="00C12774" w:rsidP="00C12774">
      <w:pPr>
        <w:shd w:val="clear" w:color="auto" w:fill="FFFFFF"/>
        <w:spacing w:line="240" w:lineRule="auto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i/>
          <w:iCs/>
          <w:color w:val="0A1620"/>
          <w:sz w:val="24"/>
          <w:szCs w:val="24"/>
          <w:lang w:eastAsia="ru-RU"/>
        </w:rPr>
        <w:t>Граждане Беларуси теперь смогут предоставить результаты централизованного тестирования, проводимого в их стране. Эти результаты приравниваются к результатам ЕГЭ.</w:t>
      </w:r>
    </w:p>
    <w:p w:rsidR="00C12774" w:rsidRPr="00C12774" w:rsidRDefault="00C12774" w:rsidP="00C1277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 xml:space="preserve">Кроме того, теперь вузы сами устанавливают вступительные испытания для абитуриентов со средним профессиональным и высшим образованием. Раньше они были такими же, как для выпускников </w:t>
      </w:r>
      <w:proofErr w:type="spellStart"/>
      <w:proofErr w:type="gramStart"/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школ</w:t>
      </w:r>
      <w:r>
        <w:rPr>
          <w:rFonts w:ascii="Arial" w:eastAsia="Times New Roman" w:hAnsi="Arial" w:cs="Arial"/>
          <w:color w:val="0A1620"/>
          <w:sz w:val="24"/>
          <w:szCs w:val="24"/>
          <w:lang w:eastAsia="ru-RU"/>
        </w:rPr>
        <w:t>.</w:t>
      </w:r>
      <w:r w:rsidRPr="00C12774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Читать</w:t>
      </w:r>
      <w:proofErr w:type="spellEnd"/>
      <w:proofErr w:type="gramEnd"/>
      <w:r w:rsidRPr="00C12774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позже</w:t>
      </w:r>
    </w:p>
    <w:p w:rsidR="00C12774" w:rsidRPr="00C12774" w:rsidRDefault="00C12774" w:rsidP="00C12774">
      <w:pPr>
        <w:shd w:val="clear" w:color="auto" w:fill="FFFFFF"/>
        <w:spacing w:after="480" w:line="240" w:lineRule="auto"/>
        <w:outlineLvl w:val="1"/>
        <w:rPr>
          <w:rFonts w:ascii="Arial" w:eastAsia="Times New Roman" w:hAnsi="Arial" w:cs="Arial"/>
          <w:color w:val="0A1620"/>
          <w:sz w:val="48"/>
          <w:szCs w:val="48"/>
          <w:lang w:eastAsia="ru-RU"/>
        </w:rPr>
      </w:pPr>
      <w:r w:rsidRPr="00C12774">
        <w:rPr>
          <w:rFonts w:ascii="Arial" w:eastAsia="Times New Roman" w:hAnsi="Arial" w:cs="Arial"/>
          <w:color w:val="0A1620"/>
          <w:sz w:val="48"/>
          <w:szCs w:val="48"/>
          <w:lang w:eastAsia="ru-RU"/>
        </w:rPr>
        <w:t>Приоритеты зачисления</w:t>
      </w:r>
    </w:p>
    <w:p w:rsidR="00C12774" w:rsidRPr="00C12774" w:rsidRDefault="00C12774" w:rsidP="00C1277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Ранее абитуриенты выбирали специальности в вузе не в порядке приоритета.</w:t>
      </w:r>
    </w:p>
    <w:p w:rsidR="00C12774" w:rsidRPr="00C12774" w:rsidRDefault="00C12774" w:rsidP="00C1277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С 2023 года при выборе специальностей нужно будет указывать их приоритет от большего к меньшему: 1 — высший приоритет, 5 — минимальный. Например, если вы подали документы на все пять специальностей и на все прошли, то вуз зачислит вас на ту, что была обозначена высшей приоритетной цифрой.</w:t>
      </w:r>
    </w:p>
    <w:p w:rsidR="00C12774" w:rsidRPr="00C12774" w:rsidRDefault="00C12774" w:rsidP="00C12774">
      <w:pPr>
        <w:shd w:val="clear" w:color="auto" w:fill="FFFFFF"/>
        <w:spacing w:line="240" w:lineRule="auto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Порядок приоритетов можно будет менять до даты зачисления — 25 июля.</w:t>
      </w:r>
    </w:p>
    <w:p w:rsidR="00C12774" w:rsidRPr="00C12774" w:rsidRDefault="00C12774" w:rsidP="00C12774">
      <w:pPr>
        <w:shd w:val="clear" w:color="auto" w:fill="FFFFFF"/>
        <w:spacing w:after="480" w:line="240" w:lineRule="auto"/>
        <w:outlineLvl w:val="1"/>
        <w:rPr>
          <w:rFonts w:ascii="Arial" w:eastAsia="Times New Roman" w:hAnsi="Arial" w:cs="Arial"/>
          <w:color w:val="0A1620"/>
          <w:sz w:val="48"/>
          <w:szCs w:val="48"/>
          <w:lang w:eastAsia="ru-RU"/>
        </w:rPr>
      </w:pPr>
      <w:r w:rsidRPr="00C12774">
        <w:rPr>
          <w:rFonts w:ascii="Arial" w:eastAsia="Times New Roman" w:hAnsi="Arial" w:cs="Arial"/>
          <w:color w:val="0A1620"/>
          <w:sz w:val="48"/>
          <w:szCs w:val="48"/>
          <w:lang w:eastAsia="ru-RU"/>
        </w:rPr>
        <w:t>Как подавать документы</w:t>
      </w:r>
    </w:p>
    <w:p w:rsidR="00C12774" w:rsidRPr="00C12774" w:rsidRDefault="00C12774" w:rsidP="00C1277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В 2023 году подача документов в электронном виде доступна наравне с личным предоставлением документов и их отправкой почтой. Поступающие также смогут вносить изменения в заявление о приеме или подать второе заявление, если хотят пройти отбор на другую специальность, не отзывая ранее поданное заявление.</w:t>
      </w:r>
    </w:p>
    <w:p w:rsidR="00C12774" w:rsidRPr="00C12774" w:rsidRDefault="00C12774" w:rsidP="00C1277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При подаче документов онлайн проверяйте, чтобы сведения в документах совпадали со сведениями, указанными в ЕПГУ. Только если информация в документах подтверждена сведениями с портала, вуз сможет их принять.</w:t>
      </w:r>
    </w:p>
    <w:p w:rsidR="00C12774" w:rsidRPr="00C12774" w:rsidRDefault="00C12774" w:rsidP="00C1277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В 2023 году можно принести оригинал аттестата в желаемый вуз лично, а можно дистанционно — через Госуслуги. Необходимо загрузить скан в высоком разрешении и поставить отметку о том, что вы передаете оригинал в этот вуз.</w:t>
      </w:r>
    </w:p>
    <w:p w:rsidR="00C12774" w:rsidRPr="00C12774" w:rsidRDefault="00C12774" w:rsidP="00C1277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A1620"/>
          <w:sz w:val="48"/>
          <w:szCs w:val="48"/>
          <w:lang w:eastAsia="ru-RU"/>
        </w:rPr>
      </w:pPr>
      <w:r w:rsidRPr="00C12774">
        <w:rPr>
          <w:rFonts w:ascii="inherit" w:eastAsia="Times New Roman" w:hAnsi="inherit" w:cs="Arial"/>
          <w:color w:val="0A1620"/>
          <w:sz w:val="48"/>
          <w:szCs w:val="48"/>
          <w:lang w:eastAsia="ru-RU"/>
        </w:rPr>
        <w:t>Зачисление </w:t>
      </w:r>
    </w:p>
    <w:p w:rsidR="00C12774" w:rsidRPr="00C12774" w:rsidRDefault="00C12774" w:rsidP="00C1277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Зачисление будет проводиться в 2 этапа: приоритетного зачисления (абитуриентов без вступительных испытаний, абитуриентов, имеющих льготы и заключивших договоры о целевом обучении) и основного зачисления.</w:t>
      </w:r>
    </w:p>
    <w:p w:rsidR="00C12774" w:rsidRPr="00C12774" w:rsidRDefault="00C12774" w:rsidP="00C127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b/>
          <w:bCs/>
          <w:color w:val="0A1620"/>
          <w:sz w:val="24"/>
          <w:szCs w:val="24"/>
          <w:lang w:eastAsia="ru-RU"/>
        </w:rPr>
        <w:t>30 июля</w:t>
      </w: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 выходит приказ о зачислении льготных категорий абитуриентов (по квотам и без вступительных испытания), а </w:t>
      </w:r>
      <w:r w:rsidRPr="00C12774">
        <w:rPr>
          <w:rFonts w:ascii="Arial" w:eastAsia="Times New Roman" w:hAnsi="Arial" w:cs="Arial"/>
          <w:b/>
          <w:bCs/>
          <w:color w:val="0A1620"/>
          <w:sz w:val="24"/>
          <w:szCs w:val="24"/>
          <w:lang w:eastAsia="ru-RU"/>
        </w:rPr>
        <w:t>9 августа </w:t>
      </w: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— приказ о зачислении всех остальных. При этом каждый вуз имеет право добавлять этапы зачисления бюджетников — столько, сколько захочет. То есть сделать 9 августа первой волной, и добавить еще дни выхода приказов для зачисления в следующие волны. Количество и сроки этих зачислений каждый вуз будет устанавливать индивидуально.</w:t>
      </w:r>
    </w:p>
    <w:p w:rsidR="00C12774" w:rsidRPr="00C12774" w:rsidRDefault="00C12774" w:rsidP="00C127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lastRenderedPageBreak/>
        <w:t>Если после всех этапов зачисления в вузе все же остаются бюджетные места, то он имеет право зачислять на них студентов, которые не прошли в первую волну. Это дополнительный прием, и его сроки тоже изменились. Раньше он заканчивался 16 сентября, теперь — </w:t>
      </w:r>
      <w:r w:rsidRPr="00C12774">
        <w:rPr>
          <w:rFonts w:ascii="Arial" w:eastAsia="Times New Roman" w:hAnsi="Arial" w:cs="Arial"/>
          <w:b/>
          <w:bCs/>
          <w:color w:val="0A1620"/>
          <w:sz w:val="24"/>
          <w:szCs w:val="24"/>
          <w:lang w:eastAsia="ru-RU"/>
        </w:rPr>
        <w:t>29 августа.</w:t>
      </w:r>
    </w:p>
    <w:p w:rsidR="00C12774" w:rsidRPr="00C12774" w:rsidRDefault="00C12774" w:rsidP="00C1277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 xml:space="preserve">При этом сроки </w:t>
      </w:r>
      <w:proofErr w:type="spellStart"/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допприема</w:t>
      </w:r>
      <w:proofErr w:type="spellEnd"/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 xml:space="preserve"> на платные места бакалавриата, магистратуры и специалитета каждый вуз устанавливает сам. Также формулировка «дополнительный прием», а не «зачисление», подразумевает то, что вузы смогут принимать документы у абитуриентов, ранее не подававших документы, а не только у тех, кто ранее не прошел по конкурсу.</w:t>
      </w:r>
    </w:p>
    <w:p w:rsidR="00C12774" w:rsidRPr="00C12774" w:rsidRDefault="00C12774" w:rsidP="00C12774">
      <w:pPr>
        <w:shd w:val="clear" w:color="auto" w:fill="FFFFFF"/>
        <w:spacing w:after="480" w:line="240" w:lineRule="auto"/>
        <w:outlineLvl w:val="1"/>
        <w:rPr>
          <w:rFonts w:ascii="Arial" w:eastAsia="Times New Roman" w:hAnsi="Arial" w:cs="Arial"/>
          <w:color w:val="0A1620"/>
          <w:sz w:val="48"/>
          <w:szCs w:val="48"/>
          <w:lang w:eastAsia="ru-RU"/>
        </w:rPr>
      </w:pPr>
      <w:r w:rsidRPr="00C12774">
        <w:rPr>
          <w:rFonts w:ascii="Arial" w:eastAsia="Times New Roman" w:hAnsi="Arial" w:cs="Arial"/>
          <w:color w:val="0A1620"/>
          <w:sz w:val="48"/>
          <w:szCs w:val="48"/>
          <w:lang w:eastAsia="ru-RU"/>
        </w:rPr>
        <w:t>Оригиналы документов по московскому времени</w:t>
      </w:r>
    </w:p>
    <w:p w:rsidR="00C12774" w:rsidRPr="00C12774" w:rsidRDefault="00C12774" w:rsidP="00C1277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Прием оригиналов аттестатов или дипломов колледжей будет заканчиваться в 12:00 строго по московскому времени для всей страны. Раньше время варьировалось в зависимости от часовых поясов.</w:t>
      </w:r>
    </w:p>
    <w:p w:rsidR="00C12774" w:rsidRPr="00C12774" w:rsidRDefault="00C12774" w:rsidP="00C1277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Причем это правило действует как для личной подачи документов, так и для подачи через портал Госуслуг.</w:t>
      </w:r>
    </w:p>
    <w:p w:rsidR="00C12774" w:rsidRPr="00C12774" w:rsidRDefault="00C12774" w:rsidP="00C1277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Минобрнауки заявило, что изменения систематизируют процедуру приема, а также синхронизируют ее с функционалом онлайн-подачи документов через портал Госуслуг.</w:t>
      </w:r>
    </w:p>
    <w:p w:rsidR="00C12774" w:rsidRPr="00C12774" w:rsidRDefault="00C12774" w:rsidP="00C12774">
      <w:pPr>
        <w:shd w:val="clear" w:color="auto" w:fill="FFFFFF"/>
        <w:spacing w:after="480" w:line="240" w:lineRule="auto"/>
        <w:outlineLvl w:val="1"/>
        <w:rPr>
          <w:rFonts w:ascii="Arial" w:eastAsia="Times New Roman" w:hAnsi="Arial" w:cs="Arial"/>
          <w:color w:val="0A1620"/>
          <w:sz w:val="48"/>
          <w:szCs w:val="48"/>
          <w:lang w:eastAsia="ru-RU"/>
        </w:rPr>
      </w:pPr>
      <w:r w:rsidRPr="00C12774">
        <w:rPr>
          <w:rFonts w:ascii="Arial" w:eastAsia="Times New Roman" w:hAnsi="Arial" w:cs="Arial"/>
          <w:color w:val="0A1620"/>
          <w:sz w:val="48"/>
          <w:szCs w:val="48"/>
          <w:lang w:eastAsia="ru-RU"/>
        </w:rPr>
        <w:t>Когда ждать информацию от вузов</w:t>
      </w:r>
    </w:p>
    <w:p w:rsidR="00C12774" w:rsidRPr="00C12774" w:rsidRDefault="00C12774" w:rsidP="00C127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Информацию о приеме и его правилах вузы должны будут разместить на своих официальных сайтах </w:t>
      </w:r>
      <w:r w:rsidRPr="00C12774">
        <w:rPr>
          <w:rFonts w:ascii="Arial" w:eastAsia="Times New Roman" w:hAnsi="Arial" w:cs="Arial"/>
          <w:b/>
          <w:bCs/>
          <w:color w:val="0A1620"/>
          <w:sz w:val="24"/>
          <w:szCs w:val="24"/>
          <w:lang w:eastAsia="ru-RU"/>
        </w:rPr>
        <w:t>не позднее 1 ноября</w:t>
      </w: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. А конкурсные списки абитуриентов будут обновляться пять раз в день.</w:t>
      </w:r>
    </w:p>
    <w:p w:rsidR="00C12774" w:rsidRPr="00C12774" w:rsidRDefault="00C12774" w:rsidP="00C12774">
      <w:pPr>
        <w:shd w:val="clear" w:color="auto" w:fill="FFFFFF"/>
        <w:spacing w:after="480" w:line="240" w:lineRule="auto"/>
        <w:outlineLvl w:val="1"/>
        <w:rPr>
          <w:rFonts w:ascii="Arial" w:eastAsia="Times New Roman" w:hAnsi="Arial" w:cs="Arial"/>
          <w:color w:val="0A1620"/>
          <w:sz w:val="48"/>
          <w:szCs w:val="48"/>
          <w:lang w:eastAsia="ru-RU"/>
        </w:rPr>
      </w:pPr>
      <w:r w:rsidRPr="00C12774">
        <w:rPr>
          <w:rFonts w:ascii="Arial" w:eastAsia="Times New Roman" w:hAnsi="Arial" w:cs="Arial"/>
          <w:color w:val="0A1620"/>
          <w:sz w:val="48"/>
          <w:szCs w:val="48"/>
          <w:lang w:eastAsia="ru-RU"/>
        </w:rPr>
        <w:t>Минимальные баллы ЕГЭ для подачи документов</w:t>
      </w:r>
    </w:p>
    <w:p w:rsidR="00C12774" w:rsidRPr="00C12774" w:rsidRDefault="00C12774" w:rsidP="00C127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Согласно </w:t>
      </w:r>
      <w:hyperlink r:id="rId9" w:history="1">
        <w:r w:rsidRPr="00C12774">
          <w:rPr>
            <w:rFonts w:ascii="Arial" w:eastAsia="Times New Roman" w:hAnsi="Arial" w:cs="Arial"/>
            <w:color w:val="337AB7"/>
            <w:sz w:val="24"/>
            <w:szCs w:val="24"/>
            <w:u w:val="single"/>
            <w:shd w:val="clear" w:color="auto" w:fill="FFFFFF"/>
            <w:lang w:eastAsia="ru-RU"/>
          </w:rPr>
          <w:t>приказу Минобрнауки от 5 августа 2021 года № 713</w:t>
        </w:r>
      </w:hyperlink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 xml:space="preserve">, были изменены минимальные баллы ЕГЭ для подачи документов в вузы </w:t>
      </w:r>
      <w:proofErr w:type="spellStart"/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Минобра</w:t>
      </w:r>
      <w:proofErr w:type="spellEnd"/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. Важно помнить, что вузы могут сами устанавливать проходной порог для поступления на программы – чаще всего они намного выше минимальных. </w:t>
      </w:r>
    </w:p>
    <w:tbl>
      <w:tblPr>
        <w:tblW w:w="0" w:type="auto"/>
        <w:tblBorders>
          <w:top w:val="single" w:sz="6" w:space="0" w:color="CCCCCC"/>
          <w:lef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2719"/>
      </w:tblGrid>
      <w:tr w:rsidR="00C12774" w:rsidRPr="00C12774" w:rsidTr="00C12774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27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12774" w:rsidRPr="00C12774" w:rsidRDefault="00C12774" w:rsidP="00C12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27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C12774" w:rsidRPr="00C12774" w:rsidTr="00C12774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12774" w:rsidRPr="00C12774" w:rsidRDefault="00C12774" w:rsidP="00C12774">
            <w:pPr>
              <w:spacing w:before="6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2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12774" w:rsidRPr="00C12774" w:rsidRDefault="00C12774" w:rsidP="00C12774">
            <w:pPr>
              <w:spacing w:before="6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2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12774" w:rsidRPr="00C12774" w:rsidTr="00C12774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12774" w:rsidRPr="00C12774" w:rsidRDefault="00C12774" w:rsidP="00C12774">
            <w:pPr>
              <w:spacing w:before="6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2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12774" w:rsidRPr="00C12774" w:rsidRDefault="00C12774" w:rsidP="00C12774">
            <w:pPr>
              <w:spacing w:before="6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2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C12774" w:rsidRPr="00C12774" w:rsidTr="00C12774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12774" w:rsidRPr="00C12774" w:rsidRDefault="00C12774" w:rsidP="00C12774">
            <w:pPr>
              <w:spacing w:before="6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2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12774" w:rsidRPr="00C12774" w:rsidRDefault="00C12774" w:rsidP="00C12774">
            <w:pPr>
              <w:spacing w:before="6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2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C12774" w:rsidRPr="00C12774" w:rsidTr="00C12774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12774" w:rsidRPr="00C12774" w:rsidRDefault="00C12774" w:rsidP="00C12774">
            <w:pPr>
              <w:spacing w:before="6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2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12774" w:rsidRPr="00C12774" w:rsidRDefault="00C12774" w:rsidP="00C12774">
            <w:pPr>
              <w:spacing w:before="6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2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C12774" w:rsidRPr="00C12774" w:rsidTr="00C12774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12774" w:rsidRPr="00C12774" w:rsidRDefault="00C12774" w:rsidP="00C12774">
            <w:pPr>
              <w:spacing w:before="6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2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12774" w:rsidRPr="00C12774" w:rsidRDefault="00C12774" w:rsidP="00C12774">
            <w:pPr>
              <w:spacing w:before="6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2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C12774" w:rsidRPr="00C12774" w:rsidTr="00C12774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12774" w:rsidRPr="00C12774" w:rsidRDefault="00C12774" w:rsidP="00C12774">
            <w:pPr>
              <w:spacing w:before="6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2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12774" w:rsidRPr="00C12774" w:rsidRDefault="00C12774" w:rsidP="00C12774">
            <w:pPr>
              <w:spacing w:before="6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2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C12774" w:rsidRPr="00C12774" w:rsidTr="00C12774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12774" w:rsidRPr="00C12774" w:rsidRDefault="00C12774" w:rsidP="00C12774">
            <w:pPr>
              <w:spacing w:before="6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2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12774" w:rsidRPr="00C12774" w:rsidRDefault="00C12774" w:rsidP="00C12774">
            <w:pPr>
              <w:spacing w:before="6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2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12774" w:rsidRPr="00C12774" w:rsidTr="00C12774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12774" w:rsidRPr="00C12774" w:rsidRDefault="00C12774" w:rsidP="00C12774">
            <w:pPr>
              <w:spacing w:before="6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2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12774" w:rsidRPr="00C12774" w:rsidRDefault="00C12774" w:rsidP="00C12774">
            <w:pPr>
              <w:spacing w:before="6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2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12774" w:rsidRPr="00C12774" w:rsidTr="00C12774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12774" w:rsidRPr="00C12774" w:rsidRDefault="00C12774" w:rsidP="00C12774">
            <w:pPr>
              <w:spacing w:before="6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2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12774" w:rsidRPr="00C12774" w:rsidRDefault="00C12774" w:rsidP="00C12774">
            <w:pPr>
              <w:spacing w:before="6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2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C12774" w:rsidRPr="00C12774" w:rsidTr="00C12774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12774" w:rsidRPr="00C12774" w:rsidRDefault="00C12774" w:rsidP="00C12774">
            <w:pPr>
              <w:spacing w:before="6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2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12774" w:rsidRPr="00C12774" w:rsidRDefault="00C12774" w:rsidP="00C12774">
            <w:pPr>
              <w:spacing w:before="6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2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12774" w:rsidRPr="00C12774" w:rsidTr="00C12774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12774" w:rsidRPr="00C12774" w:rsidRDefault="00C12774" w:rsidP="00C12774">
            <w:pPr>
              <w:spacing w:before="6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2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12774" w:rsidRPr="00C12774" w:rsidRDefault="00C12774" w:rsidP="00C12774">
            <w:pPr>
              <w:spacing w:before="6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2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</w:tbl>
    <w:p w:rsidR="00C12774" w:rsidRPr="00C12774" w:rsidRDefault="00C12774" w:rsidP="00C127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A1620"/>
          <w:sz w:val="24"/>
          <w:szCs w:val="24"/>
          <w:lang w:eastAsia="ru-RU"/>
        </w:rPr>
      </w:pPr>
      <w:r w:rsidRPr="00C12774">
        <w:rPr>
          <w:rFonts w:ascii="Arial" w:eastAsia="Times New Roman" w:hAnsi="Arial" w:cs="Arial"/>
          <w:color w:val="0A1620"/>
          <w:sz w:val="24"/>
          <w:szCs w:val="24"/>
          <w:lang w:eastAsia="ru-RU"/>
        </w:rPr>
        <w:t> </w:t>
      </w:r>
    </w:p>
    <w:p w:rsidR="00F9497D" w:rsidRDefault="00F9497D">
      <w:bookmarkStart w:id="0" w:name="_GoBack"/>
      <w:bookmarkEnd w:id="0"/>
    </w:p>
    <w:sectPr w:rsidR="00F94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3293C"/>
    <w:multiLevelType w:val="multilevel"/>
    <w:tmpl w:val="58E2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0B78E2"/>
    <w:multiLevelType w:val="multilevel"/>
    <w:tmpl w:val="7BE4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7970D9"/>
    <w:multiLevelType w:val="multilevel"/>
    <w:tmpl w:val="2C70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74"/>
    <w:rsid w:val="00C12774"/>
    <w:rsid w:val="00F9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45C5E"/>
  <w15:chartTrackingRefBased/>
  <w15:docId w15:val="{41EA427C-E8FD-4B15-A285-27AA364D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31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65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5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63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8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42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2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35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88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92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5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02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6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772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6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6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5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263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3254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62903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51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00108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874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33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06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939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79160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6434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2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283362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postuplenie.ru/consultation?utm_source=blog&amp;utm_medium=affiliate&amp;utm_campaign=consultation&amp;utm_content=pravila-postupleniya-v-vuz---alinablo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obrnauki.gov.ru/press-center/news/novosti-ministerstva/5921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2694290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4028698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1456</Words>
  <Characters>8300</Characters>
  <Application>Microsoft Office Word</Application>
  <DocSecurity>0</DocSecurity>
  <Lines>69</Lines>
  <Paragraphs>19</Paragraphs>
  <ScaleCrop>false</ScaleCrop>
  <Company/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Цос Гимназия №4</dc:creator>
  <cp:keywords/>
  <dc:description/>
  <cp:lastModifiedBy>Цос Гимназия №4</cp:lastModifiedBy>
  <cp:revision>2</cp:revision>
  <dcterms:created xsi:type="dcterms:W3CDTF">2023-10-13T18:51:00Z</dcterms:created>
  <dcterms:modified xsi:type="dcterms:W3CDTF">2023-10-13T18:53:00Z</dcterms:modified>
</cp:coreProperties>
</file>